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8DEE85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885EDB">
        <w:rPr>
          <w:rStyle w:val="text"/>
        </w:rPr>
        <w:t xml:space="preserve">O God, why hast Thou cast us off </w:t>
      </w:r>
      <w:proofErr w:type="spellStart"/>
      <w:r w:rsidR="00885EDB">
        <w:rPr>
          <w:rStyle w:val="text"/>
        </w:rPr>
        <w:t>for ever</w:t>
      </w:r>
      <w:proofErr w:type="spellEnd"/>
      <w:r w:rsidR="00885EDB">
        <w:rPr>
          <w:rStyle w:val="text"/>
        </w:rPr>
        <w:t>? why doth Thine anger smoke against the sheep of Thy pasture?</w:t>
      </w:r>
    </w:p>
    <w:p w14:paraId="7D3B180A" w14:textId="6A83D18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85EDB">
        <w:rPr>
          <w:rStyle w:val="text"/>
          <w:b/>
          <w:bCs/>
          <w:vertAlign w:val="superscript"/>
        </w:rPr>
        <w:t xml:space="preserve">2 </w:t>
      </w:r>
      <w:r w:rsidR="00885EDB" w:rsidRPr="00885EDB">
        <w:rPr>
          <w:rStyle w:val="text"/>
          <w:b/>
          <w:bCs/>
        </w:rPr>
        <w:t>Remember Thy congregation, which Thou hast purchased of old; the rod of Thine inheritance, which Thou hast redeemed; this mount Zion, wherein Thou hast dwelt.</w:t>
      </w:r>
    </w:p>
    <w:p w14:paraId="7403EC11" w14:textId="5E0A214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85EDB">
        <w:rPr>
          <w:rStyle w:val="text"/>
        </w:rPr>
        <w:t>Lift up Thy feet unto the perpetual desolations; even all that the enemy hath done wickedly in the sanctuary.</w:t>
      </w:r>
    </w:p>
    <w:p w14:paraId="4ECB23B5" w14:textId="45AB769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4 </w:t>
      </w:r>
      <w:r w:rsidR="0084423B" w:rsidRPr="0084423B">
        <w:rPr>
          <w:rStyle w:val="text"/>
          <w:b/>
          <w:bCs/>
        </w:rPr>
        <w:t xml:space="preserve">Thine enemies roar </w:t>
      </w:r>
      <w:proofErr w:type="gramStart"/>
      <w:r w:rsidR="0084423B" w:rsidRPr="0084423B">
        <w:rPr>
          <w:rStyle w:val="text"/>
          <w:b/>
          <w:bCs/>
        </w:rPr>
        <w:t>in the midst of</w:t>
      </w:r>
      <w:proofErr w:type="gramEnd"/>
      <w:r w:rsidR="0084423B" w:rsidRPr="0084423B">
        <w:rPr>
          <w:rStyle w:val="text"/>
          <w:b/>
          <w:bCs/>
        </w:rPr>
        <w:t xml:space="preserve"> Thy congregations; they set up their ensigns for signs.</w:t>
      </w:r>
    </w:p>
    <w:p w14:paraId="5A50B043" w14:textId="5DF1318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84423B">
        <w:rPr>
          <w:rStyle w:val="text"/>
        </w:rPr>
        <w:t xml:space="preserve">A man was famous according as he had </w:t>
      </w:r>
      <w:proofErr w:type="gramStart"/>
      <w:r w:rsidR="0084423B">
        <w:rPr>
          <w:rStyle w:val="text"/>
        </w:rPr>
        <w:t>lifted up</w:t>
      </w:r>
      <w:proofErr w:type="gramEnd"/>
      <w:r w:rsidR="0084423B">
        <w:rPr>
          <w:rStyle w:val="text"/>
        </w:rPr>
        <w:t xml:space="preserve"> axes upon the thick trees.</w:t>
      </w:r>
    </w:p>
    <w:p w14:paraId="242A9303" w14:textId="090519F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6 </w:t>
      </w:r>
      <w:r w:rsidR="0084423B" w:rsidRPr="0084423B">
        <w:rPr>
          <w:rStyle w:val="text"/>
          <w:b/>
          <w:bCs/>
        </w:rPr>
        <w:t>But now they break down the carved work thereof at once with axes and hammers.</w:t>
      </w:r>
    </w:p>
    <w:p w14:paraId="687B2C0E" w14:textId="23C245D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84423B">
        <w:rPr>
          <w:rStyle w:val="text"/>
        </w:rPr>
        <w:t>They have cast fire into Thy sanctuary, they have defiled by casting down the dwelling place of Thy name to the ground.</w:t>
      </w:r>
    </w:p>
    <w:p w14:paraId="76091141" w14:textId="6EFD2D0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8 </w:t>
      </w:r>
      <w:r w:rsidR="0084423B" w:rsidRPr="0084423B">
        <w:rPr>
          <w:rStyle w:val="text"/>
          <w:b/>
          <w:bCs/>
        </w:rPr>
        <w:t xml:space="preserve">They said in their hearts, </w:t>
      </w:r>
      <w:proofErr w:type="gramStart"/>
      <w:r w:rsidR="0084423B" w:rsidRPr="0084423B">
        <w:rPr>
          <w:rStyle w:val="text"/>
          <w:b/>
          <w:bCs/>
        </w:rPr>
        <w:t>Let</w:t>
      </w:r>
      <w:proofErr w:type="gramEnd"/>
      <w:r w:rsidR="0084423B" w:rsidRPr="0084423B">
        <w:rPr>
          <w:rStyle w:val="text"/>
          <w:b/>
          <w:bCs/>
        </w:rPr>
        <w:t xml:space="preserve"> us destroy them together: they have burned up all the synagogues of God in the land.</w:t>
      </w:r>
    </w:p>
    <w:p w14:paraId="5FF747F2" w14:textId="01B5580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84423B">
        <w:rPr>
          <w:rStyle w:val="text"/>
        </w:rPr>
        <w:t xml:space="preserve">We see not our signs: there is no more any prophet: neither is there among us any that </w:t>
      </w:r>
      <w:proofErr w:type="spellStart"/>
      <w:r w:rsidR="0084423B">
        <w:rPr>
          <w:rStyle w:val="text"/>
        </w:rPr>
        <w:t>knoweth</w:t>
      </w:r>
      <w:proofErr w:type="spellEnd"/>
      <w:r w:rsidR="0084423B">
        <w:rPr>
          <w:rStyle w:val="text"/>
        </w:rPr>
        <w:t xml:space="preserve"> how long.</w:t>
      </w:r>
    </w:p>
    <w:p w14:paraId="28E69A05" w14:textId="24FF19B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10 </w:t>
      </w:r>
      <w:r w:rsidR="0084423B" w:rsidRPr="0084423B">
        <w:rPr>
          <w:rStyle w:val="text"/>
          <w:b/>
          <w:bCs/>
        </w:rPr>
        <w:t xml:space="preserve">O God, how long shall the adversary reproach? shall the enemy blaspheme Thy name </w:t>
      </w:r>
      <w:proofErr w:type="spellStart"/>
      <w:r w:rsidR="0084423B" w:rsidRPr="0084423B">
        <w:rPr>
          <w:rStyle w:val="text"/>
          <w:b/>
          <w:bCs/>
        </w:rPr>
        <w:t>for ever</w:t>
      </w:r>
      <w:proofErr w:type="spellEnd"/>
      <w:r w:rsidR="0084423B" w:rsidRPr="0084423B">
        <w:rPr>
          <w:rStyle w:val="text"/>
          <w:b/>
          <w:bCs/>
        </w:rPr>
        <w:t>?</w:t>
      </w:r>
    </w:p>
    <w:p w14:paraId="320711D3" w14:textId="698AC0D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84423B">
        <w:rPr>
          <w:rStyle w:val="text"/>
        </w:rPr>
        <w:t xml:space="preserve">Why </w:t>
      </w:r>
      <w:proofErr w:type="spellStart"/>
      <w:r w:rsidR="0084423B">
        <w:rPr>
          <w:rStyle w:val="text"/>
        </w:rPr>
        <w:t>withdrawest</w:t>
      </w:r>
      <w:proofErr w:type="spellEnd"/>
      <w:r w:rsidR="0084423B">
        <w:rPr>
          <w:rStyle w:val="text"/>
        </w:rPr>
        <w:t xml:space="preserve"> Thou thy hand, even Thy right hand? pluck it out of Thy bosom.</w:t>
      </w:r>
    </w:p>
    <w:p w14:paraId="3E0BF42B" w14:textId="0B15323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12 </w:t>
      </w:r>
      <w:r w:rsidR="0084423B" w:rsidRPr="0084423B">
        <w:rPr>
          <w:rStyle w:val="text"/>
          <w:b/>
          <w:bCs/>
        </w:rPr>
        <w:t xml:space="preserve">For God is my King of old, working salvation </w:t>
      </w:r>
      <w:proofErr w:type="gramStart"/>
      <w:r w:rsidR="0084423B" w:rsidRPr="0084423B">
        <w:rPr>
          <w:rStyle w:val="text"/>
          <w:b/>
          <w:bCs/>
        </w:rPr>
        <w:t>in the midst of</w:t>
      </w:r>
      <w:proofErr w:type="gramEnd"/>
      <w:r w:rsidR="0084423B" w:rsidRPr="0084423B">
        <w:rPr>
          <w:rStyle w:val="text"/>
          <w:b/>
          <w:bCs/>
        </w:rPr>
        <w:t xml:space="preserve"> the earth.</w:t>
      </w:r>
    </w:p>
    <w:p w14:paraId="62A44C3D" w14:textId="4734BC6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84423B">
        <w:rPr>
          <w:rStyle w:val="text"/>
        </w:rPr>
        <w:t xml:space="preserve">Thou didst divide the sea by Thy strength: Thou </w:t>
      </w:r>
      <w:proofErr w:type="spellStart"/>
      <w:r w:rsidR="0084423B">
        <w:rPr>
          <w:rStyle w:val="text"/>
        </w:rPr>
        <w:t>brakest</w:t>
      </w:r>
      <w:proofErr w:type="spellEnd"/>
      <w:r w:rsidR="0084423B">
        <w:rPr>
          <w:rStyle w:val="text"/>
        </w:rPr>
        <w:t xml:space="preserve"> the heads of the dragons in the waters.</w:t>
      </w:r>
    </w:p>
    <w:p w14:paraId="2BC5220C" w14:textId="4D2C936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14 </w:t>
      </w:r>
      <w:r w:rsidR="0084423B" w:rsidRPr="0084423B">
        <w:rPr>
          <w:rStyle w:val="text"/>
          <w:b/>
          <w:bCs/>
        </w:rPr>
        <w:t xml:space="preserve">Thou </w:t>
      </w:r>
      <w:proofErr w:type="spellStart"/>
      <w:r w:rsidR="0084423B" w:rsidRPr="0084423B">
        <w:rPr>
          <w:rStyle w:val="text"/>
          <w:b/>
          <w:bCs/>
        </w:rPr>
        <w:t>brakest</w:t>
      </w:r>
      <w:proofErr w:type="spellEnd"/>
      <w:r w:rsidR="0084423B" w:rsidRPr="0084423B">
        <w:rPr>
          <w:rStyle w:val="text"/>
          <w:b/>
          <w:bCs/>
        </w:rPr>
        <w:t xml:space="preserve"> the heads of leviathan in pieces, and </w:t>
      </w:r>
      <w:proofErr w:type="spellStart"/>
      <w:r w:rsidR="0084423B" w:rsidRPr="0084423B">
        <w:rPr>
          <w:rStyle w:val="text"/>
          <w:b/>
          <w:bCs/>
        </w:rPr>
        <w:t>gavest</w:t>
      </w:r>
      <w:proofErr w:type="spellEnd"/>
      <w:r w:rsidR="0084423B" w:rsidRPr="0084423B">
        <w:rPr>
          <w:rStyle w:val="text"/>
          <w:b/>
          <w:bCs/>
        </w:rPr>
        <w:t xml:space="preserve"> him to be meat to the people inhabiting the wilderness.</w:t>
      </w:r>
    </w:p>
    <w:p w14:paraId="6242B251" w14:textId="421EF9E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84423B">
        <w:rPr>
          <w:rStyle w:val="text"/>
        </w:rPr>
        <w:t xml:space="preserve">Thou didst cleave the fountain and the flood: Thou </w:t>
      </w:r>
      <w:proofErr w:type="spellStart"/>
      <w:r w:rsidR="0084423B">
        <w:rPr>
          <w:rStyle w:val="text"/>
        </w:rPr>
        <w:t>driedst</w:t>
      </w:r>
      <w:proofErr w:type="spellEnd"/>
      <w:r w:rsidR="0084423B">
        <w:rPr>
          <w:rStyle w:val="text"/>
        </w:rPr>
        <w:t xml:space="preserve"> up mighty rivers.</w:t>
      </w:r>
    </w:p>
    <w:p w14:paraId="5EE77AAD" w14:textId="3965206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16 </w:t>
      </w:r>
      <w:r w:rsidR="0084423B" w:rsidRPr="0084423B">
        <w:rPr>
          <w:rStyle w:val="text"/>
          <w:b/>
          <w:bCs/>
        </w:rPr>
        <w:t xml:space="preserve">The day is </w:t>
      </w:r>
      <w:proofErr w:type="gramStart"/>
      <w:r w:rsidR="0084423B" w:rsidRPr="0084423B">
        <w:rPr>
          <w:rStyle w:val="text"/>
          <w:b/>
          <w:bCs/>
        </w:rPr>
        <w:t>Thine,</w:t>
      </w:r>
      <w:proofErr w:type="gramEnd"/>
      <w:r w:rsidR="0084423B" w:rsidRPr="0084423B">
        <w:rPr>
          <w:rStyle w:val="text"/>
          <w:b/>
          <w:bCs/>
        </w:rPr>
        <w:t xml:space="preserve"> the night also is Thine: Thou hast prepared the light and the sun.</w:t>
      </w:r>
    </w:p>
    <w:p w14:paraId="2D7F6F6A" w14:textId="7799E0D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84423B">
        <w:rPr>
          <w:rStyle w:val="text"/>
        </w:rPr>
        <w:t>Thou hast set all the borders of the earth: Thou hast made summer and winter.</w:t>
      </w:r>
    </w:p>
    <w:p w14:paraId="556E3248" w14:textId="6552AF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423B">
        <w:rPr>
          <w:rStyle w:val="text"/>
          <w:b/>
          <w:bCs/>
          <w:vertAlign w:val="superscript"/>
        </w:rPr>
        <w:t xml:space="preserve">18 </w:t>
      </w:r>
      <w:r w:rsidR="0084423B" w:rsidRPr="0084423B">
        <w:rPr>
          <w:rStyle w:val="text"/>
          <w:b/>
          <w:bCs/>
        </w:rPr>
        <w:t xml:space="preserve">Remember this, that the enemy hath reproached, O </w:t>
      </w:r>
      <w:r w:rsidR="0084423B" w:rsidRPr="0084423B">
        <w:rPr>
          <w:rStyle w:val="small-caps"/>
          <w:b/>
          <w:bCs/>
          <w:smallCaps/>
        </w:rPr>
        <w:t>Lord</w:t>
      </w:r>
      <w:r w:rsidR="0084423B" w:rsidRPr="0084423B">
        <w:rPr>
          <w:rStyle w:val="text"/>
          <w:b/>
          <w:bCs/>
        </w:rPr>
        <w:t>, and that the foolish people have blasphemed Thy name.</w:t>
      </w:r>
    </w:p>
    <w:p w14:paraId="3347ABD7" w14:textId="301E129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165787">
        <w:rPr>
          <w:rStyle w:val="text"/>
        </w:rPr>
        <w:t xml:space="preserve">O deliver not the soul of Thy turtledove unto the multitude of the wicked: forget not the congregation of Thy poor </w:t>
      </w:r>
      <w:proofErr w:type="spellStart"/>
      <w:r w:rsidR="00165787">
        <w:rPr>
          <w:rStyle w:val="text"/>
        </w:rPr>
        <w:t>for ever</w:t>
      </w:r>
      <w:proofErr w:type="spellEnd"/>
      <w:r w:rsidR="00165787">
        <w:rPr>
          <w:rStyle w:val="text"/>
        </w:rPr>
        <w:t>.</w:t>
      </w:r>
    </w:p>
    <w:p w14:paraId="05497726" w14:textId="0CBC3793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65787">
        <w:rPr>
          <w:rStyle w:val="text"/>
          <w:b/>
          <w:bCs/>
          <w:vertAlign w:val="superscript"/>
        </w:rPr>
        <w:t xml:space="preserve">20 </w:t>
      </w:r>
      <w:r w:rsidR="00165787" w:rsidRPr="00165787">
        <w:rPr>
          <w:rStyle w:val="text"/>
          <w:b/>
          <w:bCs/>
        </w:rPr>
        <w:t>Have respect unto the covenant: for the dark places of the earth are full of the habitations of cruelty.</w:t>
      </w:r>
    </w:p>
    <w:p w14:paraId="6E6C8E25" w14:textId="2BACBA8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165787">
        <w:rPr>
          <w:rStyle w:val="text"/>
        </w:rPr>
        <w:t>O let not the oppressed return ashamed: let the poor and needy praise Thy name.</w:t>
      </w:r>
    </w:p>
    <w:p w14:paraId="55961B20" w14:textId="1C7C826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65787">
        <w:rPr>
          <w:rStyle w:val="text"/>
          <w:b/>
          <w:bCs/>
          <w:vertAlign w:val="superscript"/>
        </w:rPr>
        <w:t xml:space="preserve">22 </w:t>
      </w:r>
      <w:r w:rsidR="00165787" w:rsidRPr="00165787">
        <w:rPr>
          <w:rStyle w:val="text"/>
          <w:b/>
          <w:bCs/>
        </w:rPr>
        <w:t xml:space="preserve">Arise, O God, plead thine own cause: remember how the foolish man </w:t>
      </w:r>
      <w:proofErr w:type="spellStart"/>
      <w:r w:rsidR="00165787" w:rsidRPr="00165787">
        <w:rPr>
          <w:rStyle w:val="text"/>
          <w:b/>
          <w:bCs/>
        </w:rPr>
        <w:t>reproacheth</w:t>
      </w:r>
      <w:proofErr w:type="spellEnd"/>
      <w:r w:rsidR="00165787" w:rsidRPr="00165787">
        <w:rPr>
          <w:rStyle w:val="text"/>
          <w:b/>
          <w:bCs/>
        </w:rPr>
        <w:t xml:space="preserve"> Thee daily.</w:t>
      </w:r>
    </w:p>
    <w:p w14:paraId="7A9B73DD" w14:textId="6FA31CC1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165787">
        <w:rPr>
          <w:rStyle w:val="text"/>
        </w:rPr>
        <w:t>Forget not the voice of thine enemies:</w:t>
      </w:r>
    </w:p>
    <w:p w14:paraId="38B8CBF0" w14:textId="5F92FD9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165787" w:rsidRPr="00165787">
        <w:rPr>
          <w:rStyle w:val="text"/>
          <w:b/>
          <w:bCs/>
        </w:rPr>
        <w:t xml:space="preserve">the tumult of those that </w:t>
      </w:r>
      <w:proofErr w:type="gramStart"/>
      <w:r w:rsidR="00165787" w:rsidRPr="00165787">
        <w:rPr>
          <w:rStyle w:val="text"/>
          <w:b/>
          <w:bCs/>
        </w:rPr>
        <w:t>rise up against</w:t>
      </w:r>
      <w:proofErr w:type="gramEnd"/>
      <w:r w:rsidR="00165787" w:rsidRPr="00165787">
        <w:rPr>
          <w:rStyle w:val="text"/>
          <w:b/>
          <w:bCs/>
        </w:rPr>
        <w:t xml:space="preserve"> Thee </w:t>
      </w:r>
      <w:proofErr w:type="spellStart"/>
      <w:r w:rsidR="00165787" w:rsidRPr="00165787">
        <w:rPr>
          <w:rStyle w:val="text"/>
          <w:b/>
          <w:bCs/>
        </w:rPr>
        <w:t>increaseth</w:t>
      </w:r>
      <w:proofErr w:type="spellEnd"/>
      <w:r w:rsidR="00165787" w:rsidRPr="00165787">
        <w:rPr>
          <w:rStyle w:val="text"/>
          <w:b/>
          <w:bCs/>
        </w:rPr>
        <w:t xml:space="preserve"> continually.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C9C34F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80AF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65787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0AF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4423B"/>
    <w:rsid w:val="00851578"/>
    <w:rsid w:val="00885EDB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04FE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88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2023-07-08T04:08:00Z</dcterms:created>
  <dcterms:modified xsi:type="dcterms:W3CDTF">2023-07-08T04:18:00Z</dcterms:modified>
</cp:coreProperties>
</file>